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2D5EB7" w:rsidRDefault="001E14A5" w:rsidP="001E14A5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Аннотация к </w:t>
      </w:r>
      <w:r w:rsidR="00805FF3">
        <w:rPr>
          <w:rFonts w:ascii="Times New Roman" w:hAnsi="Times New Roman"/>
          <w:b/>
          <w:sz w:val="24"/>
          <w:szCs w:val="24"/>
          <w:u w:val="single"/>
        </w:rPr>
        <w:t xml:space="preserve">адаптированной 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рабочей программе учебного </w:t>
      </w:r>
      <w:r w:rsidR="00805FF3">
        <w:rPr>
          <w:rFonts w:ascii="Times New Roman" w:hAnsi="Times New Roman"/>
          <w:b/>
          <w:sz w:val="24"/>
          <w:szCs w:val="24"/>
          <w:u w:val="single"/>
        </w:rPr>
        <w:t>курса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0C1839">
        <w:rPr>
          <w:rFonts w:ascii="Times New Roman" w:hAnsi="Times New Roman"/>
          <w:b/>
          <w:sz w:val="24"/>
          <w:szCs w:val="24"/>
          <w:u w:val="single"/>
        </w:rPr>
        <w:t>ОБЖ</w:t>
      </w:r>
      <w:r w:rsidRPr="002D5EB7">
        <w:rPr>
          <w:rFonts w:ascii="Times New Roman" w:hAnsi="Times New Roman"/>
          <w:b/>
          <w:sz w:val="24"/>
          <w:szCs w:val="24"/>
          <w:u w:val="single"/>
        </w:rPr>
        <w:t>» 5-9 классы</w:t>
      </w:r>
    </w:p>
    <w:p w:rsidR="001E14A5" w:rsidRDefault="001E14A5" w:rsidP="00805FF3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5EB7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805FF3" w:rsidRPr="00805FF3" w:rsidRDefault="00805FF3" w:rsidP="00805F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B72FE">
        <w:rPr>
          <w:rFonts w:ascii="Times New Roman" w:eastAsia="Calibri" w:hAnsi="Times New Roman"/>
          <w:sz w:val="24"/>
          <w:szCs w:val="24"/>
          <w:lang w:eastAsia="ru-RU"/>
        </w:rPr>
        <w:t>Рабочая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ОБЖ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для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5-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9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классов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разработана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на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основе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требований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результатам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b/>
          <w:sz w:val="24"/>
          <w:szCs w:val="24"/>
          <w:lang w:eastAsia="ru-RU"/>
        </w:rPr>
        <w:t>освоения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Адаптированной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основной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общеобразовательной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программы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для учащихся с легкой умственной отсталостью (интеллектуальными нарушениями)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МКОУ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«Артемовская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72FE">
        <w:rPr>
          <w:rFonts w:ascii="Times New Roman" w:eastAsia="Calibri" w:hAnsi="Times New Roman"/>
          <w:sz w:val="24"/>
          <w:szCs w:val="24"/>
          <w:lang w:eastAsia="ru-RU"/>
        </w:rPr>
        <w:t>СОШ».</w:t>
      </w:r>
    </w:p>
    <w:p w:rsidR="00805FF3" w:rsidRDefault="00805FF3" w:rsidP="00805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3">
        <w:rPr>
          <w:rFonts w:ascii="Times New Roman" w:hAnsi="Times New Roman" w:cs="Times New Roman"/>
          <w:sz w:val="24"/>
          <w:szCs w:val="24"/>
        </w:rPr>
        <w:t xml:space="preserve">Изучение предмета «Основы безопасности жизнедеятельности» на базовом уровне основного общего образования направлено на достижение следующих целей: </w:t>
      </w:r>
    </w:p>
    <w:p w:rsidR="00805FF3" w:rsidRDefault="00805FF3" w:rsidP="00805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3">
        <w:rPr>
          <w:rFonts w:ascii="Times New Roman" w:hAnsi="Times New Roman" w:cs="Times New Roman"/>
          <w:sz w:val="24"/>
          <w:szCs w:val="24"/>
        </w:rPr>
        <w:t xml:space="preserve">• безопасное поведение учащихся в чрезвычайных ситуациях природного, техногенного и социального характера; </w:t>
      </w:r>
    </w:p>
    <w:p w:rsidR="00805FF3" w:rsidRDefault="00805FF3" w:rsidP="00805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3">
        <w:rPr>
          <w:rFonts w:ascii="Times New Roman" w:hAnsi="Times New Roman" w:cs="Times New Roman"/>
          <w:sz w:val="24"/>
          <w:szCs w:val="24"/>
        </w:rPr>
        <w:t xml:space="preserve">• понимание каждым учащимся важности сбережения и защиты личного здоровья как индивидуальной и общественной ценности; </w:t>
      </w:r>
    </w:p>
    <w:p w:rsidR="00805FF3" w:rsidRDefault="00805FF3" w:rsidP="00805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3">
        <w:rPr>
          <w:rFonts w:ascii="Times New Roman" w:hAnsi="Times New Roman" w:cs="Times New Roman"/>
          <w:sz w:val="24"/>
          <w:szCs w:val="24"/>
        </w:rPr>
        <w:t xml:space="preserve"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2E1F89" w:rsidRPr="00805FF3" w:rsidRDefault="00805FF3" w:rsidP="00805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F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05FF3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805FF3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• отрицательное отношение учащихся к приёму </w:t>
      </w:r>
      <w:proofErr w:type="spellStart"/>
      <w:r w:rsidRPr="00805FF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05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веществ, в том числе наркотиков.</w:t>
      </w:r>
    </w:p>
    <w:p w:rsidR="00805FF3" w:rsidRPr="0074259A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курс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ОБЖ</w:t>
      </w:r>
      <w:r w:rsidRPr="0074259A">
        <w:rPr>
          <w:rFonts w:ascii="Times New Roman" w:hAnsi="Times New Roman"/>
          <w:sz w:val="24"/>
          <w:szCs w:val="24"/>
          <w:lang w:eastAsia="ru-RU"/>
        </w:rPr>
        <w:t>» реализуется через обязательную часть учебного плана. Рабочая программа «</w:t>
      </w:r>
      <w:r>
        <w:rPr>
          <w:rFonts w:ascii="Times New Roman" w:hAnsi="Times New Roman"/>
          <w:sz w:val="24"/>
          <w:szCs w:val="24"/>
          <w:lang w:eastAsia="ru-RU"/>
        </w:rPr>
        <w:t>ОБЖ</w:t>
      </w:r>
      <w:r w:rsidRPr="0074259A">
        <w:rPr>
          <w:rFonts w:ascii="Times New Roman" w:hAnsi="Times New Roman"/>
          <w:sz w:val="24"/>
          <w:szCs w:val="24"/>
          <w:lang w:eastAsia="ru-RU"/>
        </w:rPr>
        <w:t>» для 5-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классов </w:t>
      </w:r>
      <w:r w:rsidRPr="00805FF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рассчитана на 306 часов в </w:t>
      </w:r>
      <w:r w:rsidRPr="007425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соответствии с учебным планом МКОУ </w:t>
      </w:r>
      <w:r w:rsidRPr="009B72FE">
        <w:rPr>
          <w:rFonts w:ascii="Times New Roman" w:hAnsi="Times New Roman"/>
          <w:sz w:val="24"/>
          <w:szCs w:val="24"/>
          <w:lang w:eastAsia="ru-RU"/>
        </w:rPr>
        <w:t>«</w:t>
      </w:r>
      <w:r w:rsidRPr="007425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Артемовская СОШ»: </w:t>
      </w:r>
    </w:p>
    <w:p w:rsidR="00805FF3" w:rsidRPr="0074259A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59A">
        <w:rPr>
          <w:rFonts w:ascii="Times New Roman" w:hAnsi="Times New Roman"/>
          <w:sz w:val="24"/>
          <w:szCs w:val="24"/>
          <w:lang w:eastAsia="ru-RU"/>
        </w:rPr>
        <w:t>5 класс - 34 часа (по 1 часу в неделю);</w:t>
      </w:r>
    </w:p>
    <w:p w:rsidR="00805FF3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59A">
        <w:rPr>
          <w:rFonts w:ascii="Times New Roman" w:hAnsi="Times New Roman"/>
          <w:sz w:val="24"/>
          <w:szCs w:val="24"/>
          <w:lang w:eastAsia="ru-RU"/>
        </w:rPr>
        <w:t xml:space="preserve">6 класс - </w:t>
      </w: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часа (по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в неделю);</w:t>
      </w:r>
    </w:p>
    <w:p w:rsidR="00805FF3" w:rsidRPr="0074259A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класс - 34 часа (по 1 часу в неделю);</w:t>
      </w:r>
    </w:p>
    <w:p w:rsidR="00805FF3" w:rsidRPr="0074259A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класс - 68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часа (по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неделю);</w:t>
      </w:r>
    </w:p>
    <w:p w:rsidR="00805FF3" w:rsidRPr="0074259A" w:rsidRDefault="00805FF3" w:rsidP="0080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класс -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часа (по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4259A">
        <w:rPr>
          <w:rFonts w:ascii="Times New Roman" w:hAnsi="Times New Roman"/>
          <w:sz w:val="24"/>
          <w:szCs w:val="24"/>
          <w:lang w:eastAsia="ru-RU"/>
        </w:rPr>
        <w:t xml:space="preserve"> в неделю).</w:t>
      </w:r>
      <w:r w:rsidRPr="0074259A">
        <w:rPr>
          <w:rFonts w:ascii="Times New Roman" w:hAnsi="Times New Roman"/>
          <w:sz w:val="24"/>
          <w:szCs w:val="24"/>
          <w:lang w:eastAsia="ru-RU"/>
        </w:rPr>
        <w:tab/>
      </w:r>
    </w:p>
    <w:p w:rsidR="001E14A5" w:rsidRDefault="00805FF3" w:rsidP="00805FF3">
      <w:pPr>
        <w:spacing w:after="0"/>
        <w:ind w:firstLine="709"/>
      </w:pPr>
      <w:r w:rsidRPr="0074259A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  <w:lang w:eastAsia="ru-RU"/>
        </w:rPr>
        <w:t>5 лет</w:t>
      </w:r>
      <w:r w:rsidR="000C1839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E14A5" w:rsidRPr="00CF2187" w:rsidRDefault="001E14A5" w:rsidP="001E14A5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805FF3" w:rsidRPr="00ED1A75" w:rsidRDefault="00805FF3" w:rsidP="00805FF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Выпускник научится: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анализировать информацию различных источников;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анализировать степень влияния личности на обеспечение национальной безопасности России;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анализировать влияние человеческого фактора на безопасность личности, общества и государства;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моделировать рациональное размещение объектов экономики и поселений людей по территории страны с точки зрения обеспечения их безопасности;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формулировать собственную позицию неприятия терроризма в любых его проявлениях;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вырабатывать отрицательное отношение к приему наркотиков;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характеризовать особенности семейно-брачных отношений в РФ;</w:t>
      </w:r>
    </w:p>
    <w:p w:rsidR="00805FF3" w:rsidRPr="00ED1A75" w:rsidRDefault="00805FF3" w:rsidP="00805FF3">
      <w:pPr>
        <w:numPr>
          <w:ilvl w:val="0"/>
          <w:numId w:val="1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оказывать первую помощь при массовых поражениях населения.</w:t>
      </w:r>
    </w:p>
    <w:p w:rsidR="00805FF3" w:rsidRPr="00ED1A75" w:rsidRDefault="00805FF3" w:rsidP="00805FF3">
      <w:p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05FF3" w:rsidRPr="00ED1A75" w:rsidRDefault="00805FF3" w:rsidP="00805FF3">
      <w:pPr>
        <w:numPr>
          <w:ilvl w:val="0"/>
          <w:numId w:val="2"/>
        </w:numPr>
        <w:tabs>
          <w:tab w:val="left" w:pos="284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информации</w:t>
      </w:r>
      <w:r w:rsidRPr="00ED1A75">
        <w:rPr>
          <w:rFonts w:ascii="Times New Roman" w:hAnsi="Times New Roman"/>
          <w:sz w:val="24"/>
          <w:szCs w:val="24"/>
        </w:rPr>
        <w:t xml:space="preserve">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805FF3" w:rsidRPr="00ED1A75" w:rsidRDefault="00805FF3" w:rsidP="00805FF3">
      <w:pPr>
        <w:numPr>
          <w:ilvl w:val="0"/>
          <w:numId w:val="2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оказывать первую медицинскую помощь пострадавшим в различных ситуациях;</w:t>
      </w:r>
    </w:p>
    <w:p w:rsidR="00805FF3" w:rsidRPr="00ED1A75" w:rsidRDefault="00805FF3" w:rsidP="00805FF3">
      <w:pPr>
        <w:numPr>
          <w:ilvl w:val="0"/>
          <w:numId w:val="2"/>
        </w:numPr>
        <w:tabs>
          <w:tab w:val="left" w:pos="284"/>
          <w:tab w:val="left" w:pos="25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A75">
        <w:rPr>
          <w:rFonts w:ascii="Times New Roman" w:hAnsi="Times New Roman"/>
          <w:sz w:val="24"/>
          <w:szCs w:val="24"/>
          <w:shd w:val="clear" w:color="auto" w:fill="FFFFFF"/>
        </w:rPr>
        <w:t>применять правила безопасного поведения в условиях опасных и чрезвычайных ситуаций.</w:t>
      </w:r>
    </w:p>
    <w:p w:rsidR="00805FF3" w:rsidRPr="0074259A" w:rsidRDefault="00805FF3" w:rsidP="00805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4A5" w:rsidRDefault="001E14A5"/>
    <w:sectPr w:rsidR="001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00F73"/>
    <w:multiLevelType w:val="multilevel"/>
    <w:tmpl w:val="A00EE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00561"/>
    <w:multiLevelType w:val="multilevel"/>
    <w:tmpl w:val="0414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0C1839"/>
    <w:rsid w:val="001E14A5"/>
    <w:rsid w:val="002E1F89"/>
    <w:rsid w:val="003D090C"/>
    <w:rsid w:val="008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2020-10-27T06:44:00Z</dcterms:created>
  <dcterms:modified xsi:type="dcterms:W3CDTF">2020-10-27T08:09:00Z</dcterms:modified>
</cp:coreProperties>
</file>